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7E" w:rsidRDefault="00464A7E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4653F7">
        <w:rPr>
          <w:noProof/>
        </w:rPr>
        <w:drawing>
          <wp:inline distT="0" distB="0" distL="0" distR="0">
            <wp:extent cx="3190875" cy="1800225"/>
            <wp:effectExtent l="0" t="0" r="9525" b="9525"/>
            <wp:docPr id="1" name="Рисунок 1" descr="E:\картинки\8ceca196cad90ef490e786d22e69063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8ceca196cad90ef490e786d22e69063b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7E" w:rsidRDefault="00464A7E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64A7E" w:rsidRPr="00464A7E" w:rsidRDefault="00464A7E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61878" w:rsidRPr="008B0EB4" w:rsidRDefault="00E61878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B0EB4">
        <w:rPr>
          <w:rFonts w:ascii="Times New Roman" w:hAnsi="Times New Roman" w:cs="Times New Roman"/>
          <w:b/>
          <w:color w:val="FF0000"/>
          <w:sz w:val="72"/>
          <w:szCs w:val="72"/>
        </w:rPr>
        <w:t>ПАМЯТКА</w:t>
      </w:r>
    </w:p>
    <w:p w:rsidR="00E61878" w:rsidRPr="008B0EB4" w:rsidRDefault="00E61878" w:rsidP="00E61878">
      <w:pPr>
        <w:ind w:left="-5" w:right="4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B0EB4">
        <w:rPr>
          <w:rFonts w:ascii="Times New Roman" w:hAnsi="Times New Roman" w:cs="Times New Roman"/>
          <w:b/>
          <w:color w:val="FF0000"/>
          <w:sz w:val="36"/>
          <w:szCs w:val="36"/>
        </w:rPr>
        <w:t>предназначена для всех, кто:</w:t>
      </w:r>
    </w:p>
    <w:p w:rsidR="00E61878" w:rsidRPr="008B0EB4" w:rsidRDefault="00E61878" w:rsidP="00B53AC2">
      <w:pPr>
        <w:pStyle w:val="a3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B0EB4">
        <w:rPr>
          <w:rFonts w:ascii="Times New Roman" w:hAnsi="Times New Roman" w:cs="Times New Roman"/>
          <w:b/>
          <w:color w:val="0070C0"/>
          <w:sz w:val="32"/>
          <w:szCs w:val="32"/>
        </w:rPr>
        <w:t>хочет видеть свою страну и родной город свободными от коррупции;</w:t>
      </w:r>
    </w:p>
    <w:p w:rsidR="00E61878" w:rsidRPr="008B0EB4" w:rsidRDefault="00E61878" w:rsidP="00B53AC2">
      <w:pPr>
        <w:pStyle w:val="a3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B0EB4">
        <w:rPr>
          <w:rFonts w:ascii="Times New Roman" w:hAnsi="Times New Roman" w:cs="Times New Roman"/>
          <w:b/>
          <w:color w:val="0070C0"/>
          <w:sz w:val="32"/>
          <w:szCs w:val="32"/>
        </w:rPr>
        <w:t>считает взятку позорным преступлением;</w:t>
      </w:r>
    </w:p>
    <w:p w:rsidR="00E61878" w:rsidRPr="008B0EB4" w:rsidRDefault="00E61878" w:rsidP="00B53AC2">
      <w:pPr>
        <w:pStyle w:val="a3"/>
        <w:numPr>
          <w:ilvl w:val="0"/>
          <w:numId w:val="3"/>
        </w:numPr>
        <w:spacing w:after="0" w:line="240" w:lineRule="auto"/>
        <w:ind w:right="40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8B0EB4">
        <w:rPr>
          <w:rFonts w:ascii="Times New Roman" w:hAnsi="Times New Roman" w:cs="Times New Roman"/>
          <w:b/>
          <w:color w:val="0070C0"/>
          <w:sz w:val="32"/>
          <w:szCs w:val="32"/>
        </w:rPr>
        <w:t>не хочет стать пособником коррупционеров.</w:t>
      </w:r>
    </w:p>
    <w:p w:rsidR="00E61878" w:rsidRDefault="00E61878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464A7E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464A7E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  <w:r w:rsidRPr="00B510D1">
        <w:rPr>
          <w:noProof/>
        </w:rPr>
        <w:drawing>
          <wp:inline distT="0" distB="0" distL="0" distR="0">
            <wp:extent cx="3238500" cy="1762125"/>
            <wp:effectExtent l="0" t="0" r="0" b="9525"/>
            <wp:docPr id="4" name="Рисунок 4" descr="E:\картинки\Banner31-64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артинки\Banner31-640x3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A7E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464A7E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464A7E" w:rsidRPr="00B53AC2" w:rsidRDefault="00464A7E" w:rsidP="00E61878">
      <w:pPr>
        <w:spacing w:after="0" w:line="240" w:lineRule="auto"/>
        <w:ind w:left="-6" w:right="40" w:hanging="11"/>
        <w:rPr>
          <w:b/>
          <w:color w:val="0070C0"/>
        </w:rPr>
      </w:pPr>
    </w:p>
    <w:p w:rsidR="008B0EB4" w:rsidRPr="00464A7E" w:rsidRDefault="008B0EB4" w:rsidP="008B0EB4">
      <w:pPr>
        <w:spacing w:after="0" w:line="240" w:lineRule="auto"/>
        <w:ind w:left="-5" w:right="40" w:firstLine="289"/>
        <w:rPr>
          <w:rFonts w:ascii="Times New Roman" w:hAnsi="Times New Roman"/>
          <w:b/>
          <w:color w:val="0070C0"/>
          <w:sz w:val="32"/>
          <w:szCs w:val="32"/>
        </w:rPr>
      </w:pPr>
      <w:r w:rsidRPr="00464A7E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Коррупция </w:t>
      </w:r>
      <w:r w:rsidRPr="008B0EB4">
        <w:rPr>
          <w:rFonts w:eastAsia="Times New Roman"/>
          <w:b/>
          <w:color w:val="FF0000"/>
          <w:sz w:val="26"/>
          <w:szCs w:val="26"/>
        </w:rPr>
        <w:t>-</w:t>
      </w:r>
      <w:r w:rsidRPr="008B0EB4">
        <w:rPr>
          <w:rFonts w:ascii="inherit" w:eastAsia="Times New Roman" w:hAnsi="inherit"/>
          <w:b/>
          <w:color w:val="FF0000"/>
          <w:sz w:val="26"/>
          <w:szCs w:val="26"/>
        </w:rPr>
        <w:t xml:space="preserve"> </w:t>
      </w:r>
      <w:r w:rsidRPr="008B0EB4">
        <w:rPr>
          <w:rFonts w:ascii="inherit" w:eastAsia="Times New Roman" w:hAnsi="inherit"/>
          <w:sz w:val="26"/>
          <w:szCs w:val="26"/>
        </w:rPr>
        <w:t xml:space="preserve">от лат. </w:t>
      </w:r>
      <w:proofErr w:type="spellStart"/>
      <w:r w:rsidRPr="008B0EB4">
        <w:rPr>
          <w:rFonts w:ascii="inherit" w:eastAsia="Times New Roman" w:hAnsi="inherit"/>
          <w:sz w:val="26"/>
          <w:szCs w:val="26"/>
        </w:rPr>
        <w:t>corruptio</w:t>
      </w:r>
      <w:proofErr w:type="spellEnd"/>
      <w:r w:rsidRPr="008B0EB4">
        <w:rPr>
          <w:rFonts w:ascii="inherit" w:eastAsia="Times New Roman" w:hAnsi="inherit"/>
          <w:sz w:val="26"/>
          <w:szCs w:val="26"/>
        </w:rPr>
        <w:t xml:space="preserve"> – </w:t>
      </w:r>
      <w:r w:rsidRPr="00464A7E">
        <w:rPr>
          <w:rFonts w:ascii="inherit" w:eastAsia="Times New Roman" w:hAnsi="inherit"/>
          <w:b/>
          <w:color w:val="0070C0"/>
          <w:sz w:val="32"/>
          <w:szCs w:val="32"/>
        </w:rPr>
        <w:t>подкуп</w:t>
      </w:r>
      <w:r w:rsidRPr="00464A7E">
        <w:rPr>
          <w:rFonts w:eastAsia="Times New Roman"/>
          <w:b/>
          <w:color w:val="0070C0"/>
          <w:sz w:val="32"/>
          <w:szCs w:val="32"/>
        </w:rPr>
        <w:t xml:space="preserve">, </w:t>
      </w:r>
      <w:r w:rsidRPr="00464A7E">
        <w:rPr>
          <w:rFonts w:ascii="Times New Roman" w:eastAsia="Times New Roman" w:hAnsi="Times New Roman"/>
          <w:b/>
          <w:color w:val="0070C0"/>
          <w:sz w:val="32"/>
          <w:szCs w:val="32"/>
        </w:rPr>
        <w:t>продажность.</w:t>
      </w:r>
    </w:p>
    <w:p w:rsidR="008B0EB4" w:rsidRPr="008B0EB4" w:rsidRDefault="008B0EB4" w:rsidP="008B0EB4">
      <w:pPr>
        <w:shd w:val="clear" w:color="auto" w:fill="FFFFFF"/>
        <w:spacing w:after="0" w:line="240" w:lineRule="auto"/>
        <w:ind w:firstLine="289"/>
        <w:rPr>
          <w:rFonts w:ascii="Times New Roman" w:eastAsia="Times New Roman" w:hAnsi="Times New Roman"/>
          <w:bCs/>
          <w:sz w:val="26"/>
          <w:szCs w:val="26"/>
        </w:rPr>
      </w:pPr>
      <w:r w:rsidRPr="008B0EB4">
        <w:rPr>
          <w:rFonts w:ascii="Times New Roman" w:hAnsi="Times New Roman"/>
          <w:sz w:val="26"/>
          <w:szCs w:val="26"/>
        </w:rPr>
        <w:t xml:space="preserve">Согласно </w:t>
      </w:r>
      <w:r w:rsidRPr="00464A7E">
        <w:rPr>
          <w:rFonts w:ascii="Times New Roman" w:hAnsi="Times New Roman"/>
          <w:b/>
          <w:color w:val="000000" w:themeColor="text1"/>
          <w:sz w:val="26"/>
          <w:szCs w:val="26"/>
        </w:rPr>
        <w:t>Федеральному закону от 25 декабря 2008 года № 273 – ФЗ «О противодействии коррупции»</w:t>
      </w:r>
      <w:r w:rsidRPr="00464A7E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8B0EB4">
        <w:rPr>
          <w:rFonts w:ascii="Times New Roman" w:hAnsi="Times New Roman"/>
          <w:b/>
          <w:color w:val="FF0000"/>
          <w:sz w:val="26"/>
          <w:szCs w:val="26"/>
        </w:rPr>
        <w:t>к</w:t>
      </w:r>
      <w:r w:rsidRPr="008B0EB4">
        <w:rPr>
          <w:rFonts w:ascii="Times New Roman" w:eastAsia="Times New Roman" w:hAnsi="Times New Roman"/>
          <w:b/>
          <w:color w:val="FF0000"/>
          <w:sz w:val="26"/>
          <w:szCs w:val="26"/>
        </w:rPr>
        <w:t>оррупцией считается</w:t>
      </w:r>
      <w:r w:rsidRPr="008B0EB4">
        <w:rPr>
          <w:rFonts w:ascii="Times New Roman" w:eastAsia="Times New Roman" w:hAnsi="Times New Roman"/>
          <w:color w:val="FF0000"/>
          <w:sz w:val="26"/>
          <w:szCs w:val="26"/>
        </w:rPr>
        <w:t xml:space="preserve"> - </w:t>
      </w:r>
      <w:r w:rsidRPr="008B0EB4">
        <w:rPr>
          <w:rFonts w:ascii="Times New Roman" w:eastAsia="Times New Roman" w:hAnsi="Times New Roman"/>
          <w:sz w:val="26"/>
          <w:szCs w:val="26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22396C" w:rsidRPr="00A43552" w:rsidRDefault="0022396C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22396C" w:rsidRPr="00A43552" w:rsidRDefault="0022396C" w:rsidP="002239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A435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ФОРМЫ КОРРУПЦИИ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2396C">
        <w:rPr>
          <w:color w:val="000000"/>
          <w:sz w:val="26"/>
          <w:szCs w:val="26"/>
        </w:rPr>
        <w:t>Коррупция проявляется в совершении: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70C0"/>
          <w:sz w:val="26"/>
          <w:szCs w:val="26"/>
        </w:rPr>
        <w:t>-</w:t>
      </w:r>
      <w:r w:rsidRPr="0022396C">
        <w:rPr>
          <w:b/>
          <w:color w:val="0070C0"/>
          <w:sz w:val="26"/>
          <w:szCs w:val="26"/>
        </w:rPr>
        <w:t>преступлений коррупционной направленности</w:t>
      </w:r>
      <w:r w:rsidRPr="0022396C">
        <w:rPr>
          <w:color w:val="0070C0"/>
          <w:sz w:val="26"/>
          <w:szCs w:val="26"/>
        </w:rPr>
        <w:t xml:space="preserve"> </w:t>
      </w:r>
      <w:r w:rsidRPr="0022396C">
        <w:rPr>
          <w:color w:val="000000"/>
          <w:sz w:val="26"/>
          <w:szCs w:val="26"/>
        </w:rPr>
        <w:t>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>
        <w:rPr>
          <w:b/>
          <w:color w:val="0070C0"/>
          <w:sz w:val="26"/>
          <w:szCs w:val="26"/>
        </w:rPr>
        <w:t>-</w:t>
      </w:r>
      <w:r w:rsidRPr="0022396C">
        <w:rPr>
          <w:b/>
          <w:color w:val="0070C0"/>
          <w:sz w:val="26"/>
          <w:szCs w:val="26"/>
        </w:rPr>
        <w:t>административных правонарушений</w:t>
      </w:r>
      <w:r w:rsidRPr="0022396C">
        <w:rPr>
          <w:color w:val="0070C0"/>
          <w:sz w:val="26"/>
          <w:szCs w:val="26"/>
        </w:rPr>
        <w:t xml:space="preserve"> </w:t>
      </w:r>
      <w:r w:rsidRPr="0022396C">
        <w:rPr>
          <w:color w:val="000000"/>
          <w:sz w:val="26"/>
          <w:szCs w:val="26"/>
        </w:rPr>
        <w:t xml:space="preserve">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составы, подпадающие под составы </w:t>
      </w:r>
      <w:r w:rsidRPr="0022396C">
        <w:rPr>
          <w:color w:val="000000"/>
          <w:sz w:val="26"/>
          <w:szCs w:val="26"/>
        </w:rPr>
        <w:t>Кодекса Российской Федерации об административных правонарушениях);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2396C">
        <w:rPr>
          <w:b/>
          <w:color w:val="0070C0"/>
          <w:sz w:val="26"/>
          <w:szCs w:val="26"/>
        </w:rPr>
        <w:t>-</w:t>
      </w:r>
      <w:r w:rsidRPr="0022396C">
        <w:rPr>
          <w:b/>
          <w:color w:val="0070C0"/>
          <w:sz w:val="26"/>
          <w:szCs w:val="26"/>
        </w:rPr>
        <w:t>дисциплинарных правонарушений</w:t>
      </w:r>
      <w:r w:rsidRPr="0022396C">
        <w:rPr>
          <w:color w:val="000000"/>
          <w:sz w:val="26"/>
          <w:szCs w:val="26"/>
        </w:rPr>
        <w:t>, т.е. использовании своего статуса для получения некоторых преимуществ, за которое предусмотрено дисциплинарное взыскание;</w:t>
      </w:r>
    </w:p>
    <w:p w:rsidR="0022396C" w:rsidRPr="0022396C" w:rsidRDefault="0022396C" w:rsidP="0022396C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  <w:r w:rsidRPr="0022396C">
        <w:rPr>
          <w:b/>
          <w:color w:val="0070C0"/>
          <w:sz w:val="26"/>
          <w:szCs w:val="26"/>
        </w:rPr>
        <w:t>-</w:t>
      </w:r>
      <w:r w:rsidRPr="0022396C">
        <w:rPr>
          <w:b/>
          <w:color w:val="0070C0"/>
          <w:sz w:val="26"/>
          <w:szCs w:val="26"/>
        </w:rPr>
        <w:t>запрещенных гражданско-правовых сделок</w:t>
      </w:r>
      <w:r w:rsidRPr="0022396C">
        <w:rPr>
          <w:color w:val="0070C0"/>
          <w:sz w:val="26"/>
          <w:szCs w:val="26"/>
        </w:rPr>
        <w:t xml:space="preserve"> </w:t>
      </w:r>
      <w:r w:rsidRPr="0022396C">
        <w:rPr>
          <w:color w:val="000000"/>
          <w:sz w:val="26"/>
          <w:szCs w:val="26"/>
        </w:rPr>
        <w:t>(например, принятие в дар или дарение подарков, оказание услуг госслужащему третьими лицами).</w:t>
      </w:r>
    </w:p>
    <w:p w:rsidR="00A43552" w:rsidRP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FF0000"/>
          <w:sz w:val="16"/>
          <w:szCs w:val="16"/>
        </w:rPr>
      </w:pP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 w:rsidRPr="00A43552">
        <w:rPr>
          <w:rFonts w:ascii="Times New Roman" w:hAnsi="Times New Roman"/>
          <w:b/>
          <w:color w:val="FF0000"/>
          <w:sz w:val="28"/>
          <w:szCs w:val="28"/>
        </w:rPr>
        <w:t>ПРИЧИНАМИ</w:t>
      </w:r>
      <w:r w:rsidRPr="00F03665">
        <w:rPr>
          <w:rFonts w:ascii="Times New Roman" w:hAnsi="Times New Roman"/>
          <w:sz w:val="26"/>
          <w:szCs w:val="26"/>
        </w:rPr>
        <w:t xml:space="preserve"> коррупционны</w:t>
      </w:r>
      <w:r>
        <w:rPr>
          <w:rFonts w:ascii="Times New Roman" w:hAnsi="Times New Roman"/>
          <w:sz w:val="26"/>
          <w:szCs w:val="26"/>
        </w:rPr>
        <w:t>х</w:t>
      </w:r>
      <w:r w:rsidRPr="00F03665">
        <w:rPr>
          <w:rFonts w:ascii="Times New Roman" w:hAnsi="Times New Roman"/>
          <w:sz w:val="26"/>
          <w:szCs w:val="26"/>
        </w:rPr>
        <w:t xml:space="preserve"> проявлени</w:t>
      </w:r>
      <w:r>
        <w:rPr>
          <w:rFonts w:ascii="Times New Roman" w:hAnsi="Times New Roman"/>
          <w:sz w:val="26"/>
          <w:szCs w:val="26"/>
        </w:rPr>
        <w:t>й</w:t>
      </w:r>
      <w:r w:rsidRPr="00F03665">
        <w:rPr>
          <w:rFonts w:ascii="Times New Roman" w:hAnsi="Times New Roman"/>
          <w:sz w:val="26"/>
          <w:szCs w:val="26"/>
        </w:rPr>
        <w:t xml:space="preserve"> называют</w:t>
      </w:r>
      <w:r>
        <w:rPr>
          <w:rFonts w:ascii="Times New Roman" w:hAnsi="Times New Roman"/>
          <w:sz w:val="26"/>
          <w:szCs w:val="26"/>
        </w:rPr>
        <w:t>: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>несовершенств</w:t>
      </w:r>
      <w:r>
        <w:rPr>
          <w:rFonts w:ascii="Times New Roman" w:hAnsi="Times New Roman"/>
          <w:sz w:val="26"/>
          <w:szCs w:val="26"/>
        </w:rPr>
        <w:t>о</w:t>
      </w:r>
      <w:r w:rsidRPr="00F03665">
        <w:rPr>
          <w:rFonts w:ascii="Times New Roman" w:hAnsi="Times New Roman"/>
          <w:sz w:val="26"/>
          <w:szCs w:val="26"/>
        </w:rPr>
        <w:t xml:space="preserve"> законодательной системы</w:t>
      </w:r>
      <w:r>
        <w:rPr>
          <w:rFonts w:ascii="Times New Roman" w:hAnsi="Times New Roman"/>
          <w:sz w:val="26"/>
          <w:szCs w:val="26"/>
        </w:rPr>
        <w:t>;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>бюрократизм</w:t>
      </w:r>
      <w:r>
        <w:rPr>
          <w:rFonts w:ascii="Times New Roman" w:hAnsi="Times New Roman"/>
          <w:sz w:val="26"/>
          <w:szCs w:val="26"/>
        </w:rPr>
        <w:t>;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>незнание гражданами законодательства своей страны;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>стремление уклониться от ответственности или исполнения обязательств;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F03665">
        <w:rPr>
          <w:rFonts w:ascii="Times New Roman" w:hAnsi="Times New Roman"/>
          <w:sz w:val="26"/>
          <w:szCs w:val="26"/>
        </w:rPr>
        <w:t xml:space="preserve">желание получить </w:t>
      </w:r>
      <w:r>
        <w:rPr>
          <w:rFonts w:ascii="Times New Roman" w:hAnsi="Times New Roman"/>
          <w:sz w:val="26"/>
          <w:szCs w:val="26"/>
        </w:rPr>
        <w:t>выгоды для себя</w:t>
      </w:r>
      <w:r w:rsidRPr="00F03665">
        <w:rPr>
          <w:rFonts w:ascii="Times New Roman" w:hAnsi="Times New Roman"/>
          <w:sz w:val="26"/>
          <w:szCs w:val="26"/>
        </w:rPr>
        <w:t xml:space="preserve"> не затрачивания усилий</w:t>
      </w:r>
      <w:r>
        <w:rPr>
          <w:rFonts w:ascii="Times New Roman" w:hAnsi="Times New Roman"/>
          <w:sz w:val="26"/>
          <w:szCs w:val="26"/>
        </w:rPr>
        <w:t>..</w:t>
      </w:r>
      <w:r w:rsidRPr="00F03665">
        <w:rPr>
          <w:rFonts w:ascii="Times New Roman" w:hAnsi="Times New Roman"/>
          <w:sz w:val="26"/>
          <w:szCs w:val="26"/>
        </w:rPr>
        <w:t>.</w:t>
      </w:r>
      <w:r w:rsidRPr="00F03665">
        <w:rPr>
          <w:sz w:val="26"/>
          <w:szCs w:val="26"/>
        </w:rPr>
        <w:t xml:space="preserve"> 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sz w:val="26"/>
          <w:szCs w:val="26"/>
        </w:rPr>
      </w:pPr>
    </w:p>
    <w:p w:rsidR="00464A7E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r w:rsidRPr="00A43552">
        <w:rPr>
          <w:rFonts w:ascii="Times New Roman" w:hAnsi="Times New Roman"/>
          <w:b/>
          <w:color w:val="FF0000"/>
          <w:sz w:val="26"/>
          <w:szCs w:val="26"/>
        </w:rPr>
        <w:t>Борьба</w:t>
      </w:r>
      <w:r w:rsidRPr="00A43552">
        <w:rPr>
          <w:rFonts w:ascii="Times New Roman" w:hAnsi="Times New Roman"/>
          <w:b/>
          <w:color w:val="FF0000"/>
          <w:sz w:val="26"/>
          <w:szCs w:val="26"/>
        </w:rPr>
        <w:t xml:space="preserve"> с коррупцией должна быть не только результатом деятельности правоохранительных органов. Она, прежде всего, должна выражаться в нежелании граждан участвовать в коррупционных отношениях.</w:t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7F2EA5A" wp14:editId="4D156BA4">
            <wp:simplePos x="0" y="0"/>
            <wp:positionH relativeFrom="margin">
              <wp:posOffset>7678420</wp:posOffset>
            </wp:positionH>
            <wp:positionV relativeFrom="paragraph">
              <wp:posOffset>113665</wp:posOffset>
            </wp:positionV>
            <wp:extent cx="2028825" cy="1457325"/>
            <wp:effectExtent l="0" t="0" r="9525" b="9525"/>
            <wp:wrapSquare wrapText="bothSides"/>
            <wp:docPr id="7" name="Picture 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" name="Picture 77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552" w:rsidRDefault="00A43552" w:rsidP="00A43552">
      <w:pPr>
        <w:widowControl w:val="0"/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0" w:color="FFFFFF"/>
        </w:pBd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color w:val="365F91"/>
          <w:sz w:val="36"/>
          <w:szCs w:val="36"/>
        </w:rPr>
      </w:pPr>
    </w:p>
    <w:p w:rsidR="00464A7E" w:rsidRDefault="00464A7E" w:rsidP="007C305D">
      <w:pPr>
        <w:spacing w:after="0" w:line="240" w:lineRule="auto"/>
        <w:ind w:left="6" w:right="0" w:hanging="6"/>
        <w:jc w:val="center"/>
        <w:rPr>
          <w:rFonts w:ascii="Times New Roman" w:hAnsi="Times New Roman" w:cs="Times New Roman"/>
          <w:b/>
          <w:color w:val="365F91"/>
          <w:sz w:val="36"/>
          <w:szCs w:val="36"/>
        </w:rPr>
      </w:pPr>
      <w:bookmarkStart w:id="0" w:name="_GoBack"/>
      <w:bookmarkEnd w:id="0"/>
    </w:p>
    <w:sectPr w:rsidR="00464A7E">
      <w:pgSz w:w="16838" w:h="11906" w:orient="landscape"/>
      <w:pgMar w:top="284" w:right="202" w:bottom="344" w:left="283" w:header="720" w:footer="720" w:gutter="0"/>
      <w:cols w:num="3" w:space="6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316A"/>
    <w:multiLevelType w:val="hybridMultilevel"/>
    <w:tmpl w:val="80F485D0"/>
    <w:lvl w:ilvl="0" w:tplc="B986E0E8">
      <w:start w:val="1"/>
      <w:numFmt w:val="bullet"/>
      <w:lvlText w:val=""/>
      <w:lvlJc w:val="left"/>
      <w:pPr>
        <w:ind w:left="1048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F1466C"/>
    <w:multiLevelType w:val="hybridMultilevel"/>
    <w:tmpl w:val="A476BE88"/>
    <w:lvl w:ilvl="0" w:tplc="192E483E">
      <w:start w:val="1"/>
      <w:numFmt w:val="bullet"/>
      <w:lvlText w:val="-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67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C081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9CF7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2AED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2AE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CEB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4E84C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103C9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DD70EE"/>
    <w:multiLevelType w:val="multilevel"/>
    <w:tmpl w:val="5F744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223DBF"/>
    <w:multiLevelType w:val="hybridMultilevel"/>
    <w:tmpl w:val="70E45A18"/>
    <w:lvl w:ilvl="0" w:tplc="B986E0E8">
      <w:start w:val="1"/>
      <w:numFmt w:val="bullet"/>
      <w:lvlText w:val=""/>
      <w:lvlJc w:val="left"/>
      <w:pPr>
        <w:ind w:left="703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4" w15:restartNumberingAfterBreak="0">
    <w:nsid w:val="7A9462BC"/>
    <w:multiLevelType w:val="hybridMultilevel"/>
    <w:tmpl w:val="4692BCF8"/>
    <w:lvl w:ilvl="0" w:tplc="B986E0E8">
      <w:start w:val="1"/>
      <w:numFmt w:val="bullet"/>
      <w:lvlText w:val=""/>
      <w:lvlJc w:val="left"/>
      <w:pPr>
        <w:ind w:left="989" w:hanging="360"/>
      </w:pPr>
      <w:rPr>
        <w:rFonts w:ascii="Wingdings" w:hAnsi="Wingdings" w:hint="default"/>
        <w:b/>
        <w:i w:val="0"/>
        <w:strike w:val="0"/>
        <w:dstrike w:val="0"/>
        <w:color w:val="0070C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7DE520B1"/>
    <w:multiLevelType w:val="hybridMultilevel"/>
    <w:tmpl w:val="A8CE627A"/>
    <w:lvl w:ilvl="0" w:tplc="47F011F6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44C17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503B7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EF3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18EA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86B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44B7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66997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463B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BB"/>
    <w:rsid w:val="00016B5C"/>
    <w:rsid w:val="001F7388"/>
    <w:rsid w:val="0022396C"/>
    <w:rsid w:val="002B6601"/>
    <w:rsid w:val="002F505D"/>
    <w:rsid w:val="00365695"/>
    <w:rsid w:val="003968D7"/>
    <w:rsid w:val="003E56FE"/>
    <w:rsid w:val="00464A7E"/>
    <w:rsid w:val="006E18CE"/>
    <w:rsid w:val="00757B44"/>
    <w:rsid w:val="007C305D"/>
    <w:rsid w:val="00851D11"/>
    <w:rsid w:val="00895C7B"/>
    <w:rsid w:val="008B0EB4"/>
    <w:rsid w:val="008E0B2B"/>
    <w:rsid w:val="008F12D7"/>
    <w:rsid w:val="008F20B8"/>
    <w:rsid w:val="008F7EBD"/>
    <w:rsid w:val="00A26946"/>
    <w:rsid w:val="00A43552"/>
    <w:rsid w:val="00AF57BF"/>
    <w:rsid w:val="00B116E5"/>
    <w:rsid w:val="00B17D65"/>
    <w:rsid w:val="00B22D70"/>
    <w:rsid w:val="00B53AC2"/>
    <w:rsid w:val="00B82C8C"/>
    <w:rsid w:val="00BF0027"/>
    <w:rsid w:val="00C17673"/>
    <w:rsid w:val="00C7169D"/>
    <w:rsid w:val="00CA13D9"/>
    <w:rsid w:val="00CF4155"/>
    <w:rsid w:val="00D119BB"/>
    <w:rsid w:val="00D91810"/>
    <w:rsid w:val="00E45087"/>
    <w:rsid w:val="00E5075D"/>
    <w:rsid w:val="00E61878"/>
    <w:rsid w:val="00FF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8B00A-6C47-4BFE-B775-13D3665E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0"/>
    </w:pPr>
    <w:rPr>
      <w:rFonts w:ascii="Calibri" w:eastAsia="Calibri" w:hAnsi="Calibri" w:cs="Calibri"/>
      <w:b/>
      <w:color w:val="FF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8" w:lineRule="auto"/>
      <w:ind w:left="536" w:right="577" w:hanging="10"/>
      <w:jc w:val="center"/>
      <w:outlineLvl w:val="1"/>
    </w:pPr>
    <w:rPr>
      <w:rFonts w:ascii="Calibri" w:eastAsia="Calibri" w:hAnsi="Calibri" w:cs="Calibri"/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FF0000"/>
      <w:sz w:val="22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FF0000"/>
      <w:sz w:val="22"/>
    </w:rPr>
  </w:style>
  <w:style w:type="paragraph" w:styleId="a3">
    <w:name w:val="List Paragraph"/>
    <w:basedOn w:val="a"/>
    <w:uiPriority w:val="34"/>
    <w:qFormat/>
    <w:rsid w:val="00B53A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3AC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cp:lastModifiedBy>Windows User</cp:lastModifiedBy>
  <cp:revision>9</cp:revision>
  <dcterms:created xsi:type="dcterms:W3CDTF">2021-10-06T06:20:00Z</dcterms:created>
  <dcterms:modified xsi:type="dcterms:W3CDTF">2021-10-06T08:43:00Z</dcterms:modified>
</cp:coreProperties>
</file>